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4B" w:rsidRDefault="00BA714B" w:rsidP="00BA714B">
      <w:pPr>
        <w:spacing w:after="0"/>
        <w:jc w:val="center"/>
        <w:rPr>
          <w:rFonts w:asciiTheme="minorHAnsi" w:hAnsiTheme="minorHAnsi"/>
          <w:sz w:val="20"/>
        </w:rPr>
      </w:pPr>
      <w:r w:rsidRPr="005F2E0F">
        <w:rPr>
          <w:rFonts w:ascii="TimesDL" w:hAnsi="TimesDL"/>
          <w:sz w:val="20"/>
        </w:rPr>
        <w:object w:dxaOrig="1122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2.5pt" o:ole="">
            <v:imagedata r:id="rId5" o:title=""/>
          </v:shape>
          <o:OLEObject Type="Embed" ProgID="Word.Picture.8" ShapeID="_x0000_i1025" DrawAspect="Content" ObjectID="_1760854975" r:id="rId6"/>
        </w:object>
      </w:r>
    </w:p>
    <w:p w:rsidR="00BA714B" w:rsidRPr="00955173" w:rsidRDefault="00BA714B" w:rsidP="00BA714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55173">
        <w:rPr>
          <w:rFonts w:ascii="Times New Roman" w:hAnsi="Times New Roman"/>
          <w:sz w:val="32"/>
          <w:szCs w:val="32"/>
        </w:rPr>
        <w:t>АДМИНИСТРАЦИЯ</w:t>
      </w:r>
    </w:p>
    <w:p w:rsidR="00BA714B" w:rsidRPr="00955173" w:rsidRDefault="00BA714B" w:rsidP="00BA714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55173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BA714B" w:rsidRPr="00955173" w:rsidRDefault="00BA714B" w:rsidP="00BA714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55173">
        <w:rPr>
          <w:rFonts w:ascii="Times New Roman" w:hAnsi="Times New Roman"/>
          <w:sz w:val="32"/>
          <w:szCs w:val="32"/>
        </w:rPr>
        <w:t>НИЖЕГОРОДСКОЙ ОБЛАСТИ</w:t>
      </w:r>
    </w:p>
    <w:p w:rsidR="00BA714B" w:rsidRPr="00955173" w:rsidRDefault="00BA714B" w:rsidP="00BA71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714B" w:rsidRPr="00955173" w:rsidRDefault="00BA714B" w:rsidP="00BA714B">
      <w:pPr>
        <w:spacing w:after="0"/>
        <w:jc w:val="center"/>
        <w:rPr>
          <w:rFonts w:ascii="Times New Roman" w:hAnsi="Times New Roman"/>
          <w:spacing w:val="100"/>
          <w:sz w:val="32"/>
          <w:szCs w:val="32"/>
        </w:rPr>
      </w:pPr>
      <w:r w:rsidRPr="00955173">
        <w:rPr>
          <w:rFonts w:ascii="Times New Roman" w:hAnsi="Times New Roman"/>
          <w:spacing w:val="100"/>
          <w:sz w:val="32"/>
          <w:szCs w:val="32"/>
        </w:rPr>
        <w:t>ПОСТАНОВЛЕНИЕ</w:t>
      </w:r>
    </w:p>
    <w:p w:rsidR="00BA714B" w:rsidRPr="006A2EA8" w:rsidRDefault="00BA714B" w:rsidP="00BA71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714B" w:rsidRPr="006A2EA8" w:rsidRDefault="00BA714B" w:rsidP="00BA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EA8">
        <w:rPr>
          <w:rFonts w:ascii="Times New Roman" w:hAnsi="Times New Roman"/>
          <w:sz w:val="28"/>
          <w:szCs w:val="28"/>
        </w:rPr>
        <w:t xml:space="preserve"> </w:t>
      </w:r>
      <w:r w:rsidR="00955173">
        <w:rPr>
          <w:rFonts w:ascii="Times New Roman" w:hAnsi="Times New Roman"/>
          <w:sz w:val="28"/>
          <w:szCs w:val="28"/>
        </w:rPr>
        <w:t>02 ноября</w:t>
      </w:r>
      <w:r w:rsidRPr="006A2EA8">
        <w:rPr>
          <w:rFonts w:ascii="Times New Roman" w:hAnsi="Times New Roman"/>
          <w:sz w:val="28"/>
          <w:szCs w:val="28"/>
        </w:rPr>
        <w:t xml:space="preserve">  20</w:t>
      </w:r>
      <w:r w:rsidR="00955173">
        <w:rPr>
          <w:rFonts w:ascii="Times New Roman" w:hAnsi="Times New Roman"/>
          <w:sz w:val="28"/>
          <w:szCs w:val="28"/>
        </w:rPr>
        <w:t>23</w:t>
      </w:r>
      <w:r w:rsidRPr="006A2EA8">
        <w:rPr>
          <w:rFonts w:ascii="Times New Roman" w:hAnsi="Times New Roman"/>
          <w:sz w:val="28"/>
          <w:szCs w:val="28"/>
        </w:rPr>
        <w:t xml:space="preserve">года                                                               </w:t>
      </w:r>
      <w:r w:rsidR="00955173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Pr="006A2EA8">
        <w:rPr>
          <w:rFonts w:ascii="Times New Roman" w:hAnsi="Times New Roman"/>
          <w:sz w:val="28"/>
          <w:szCs w:val="28"/>
        </w:rPr>
        <w:t xml:space="preserve">    № </w:t>
      </w:r>
      <w:r w:rsidR="00955173">
        <w:rPr>
          <w:rFonts w:ascii="Times New Roman" w:hAnsi="Times New Roman"/>
          <w:sz w:val="28"/>
          <w:szCs w:val="28"/>
        </w:rPr>
        <w:t>1753</w:t>
      </w:r>
    </w:p>
    <w:p w:rsidR="00BA714B" w:rsidRPr="006A2EA8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2F6B" w:rsidRDefault="00F00889" w:rsidP="00BA7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Вознесенского муниципального округа Нижегородской области от 01.02.2023г. № 97 «</w:t>
      </w:r>
      <w:r w:rsidR="00BA714B" w:rsidRPr="006A2EA8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порядке </w:t>
      </w:r>
    </w:p>
    <w:p w:rsidR="00BA714B" w:rsidRPr="006A2EA8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2EA8">
        <w:rPr>
          <w:rFonts w:ascii="Times New Roman" w:hAnsi="Times New Roman"/>
          <w:b/>
          <w:bCs/>
          <w:sz w:val="28"/>
          <w:szCs w:val="28"/>
        </w:rPr>
        <w:t>предоставления и расходования субсидии в целях финансового обеспечения деятельности автономной некоммерческой организации  «Вознесенский центр развития бизнеса»</w:t>
      </w:r>
    </w:p>
    <w:p w:rsidR="00BA714B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00889" w:rsidRDefault="00F00889" w:rsidP="00F008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Вознесенского муниципального округа Нижегородской области постановляет:</w:t>
      </w:r>
    </w:p>
    <w:p w:rsidR="00F00889" w:rsidRDefault="00F00889" w:rsidP="00F008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В</w:t>
      </w:r>
      <w:r w:rsidRPr="005B75F5">
        <w:rPr>
          <w:rFonts w:ascii="Times New Roman" w:hAnsi="Times New Roman"/>
          <w:sz w:val="28"/>
          <w:szCs w:val="28"/>
        </w:rPr>
        <w:t xml:space="preserve"> </w:t>
      </w:r>
      <w:r w:rsidRPr="005B75F5">
        <w:rPr>
          <w:rFonts w:ascii="Times New Roman" w:hAnsi="Times New Roman"/>
          <w:sz w:val="28"/>
          <w:szCs w:val="28"/>
          <w:lang w:eastAsia="ru-RU"/>
        </w:rPr>
        <w:t>По</w:t>
      </w:r>
      <w:r w:rsidR="00F51B3F">
        <w:rPr>
          <w:rFonts w:ascii="Times New Roman" w:hAnsi="Times New Roman"/>
          <w:sz w:val="28"/>
          <w:szCs w:val="28"/>
          <w:lang w:eastAsia="ru-RU"/>
        </w:rPr>
        <w:t>ложении</w:t>
      </w:r>
      <w:r w:rsidR="00E725E3">
        <w:rPr>
          <w:rFonts w:ascii="Times New Roman" w:hAnsi="Times New Roman"/>
          <w:sz w:val="28"/>
          <w:szCs w:val="28"/>
          <w:lang w:eastAsia="ru-RU"/>
        </w:rPr>
        <w:t xml:space="preserve"> о порядке предоставления и расходования субсидии в целях финансового обеспечения деятельности автономной некоммерческой организации «Вознесенский центр развития бизнеса»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F00889" w:rsidRDefault="00F00889" w:rsidP="00F008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пункте </w:t>
      </w:r>
      <w:r w:rsidR="00E725E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725E3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.:</w:t>
      </w:r>
    </w:p>
    <w:p w:rsidR="00F00889" w:rsidRDefault="00F00889" w:rsidP="00F0088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E725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00889" w:rsidRDefault="00F00889" w:rsidP="00F008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725E3" w:rsidRPr="00E725E3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предоставления субсидии является соглашение о предоставлении субсидии, заключенное между главным распорядителем и АНО. Типовая форма соглашения, утверждена </w:t>
      </w:r>
      <w:r w:rsidR="00E725E3">
        <w:rPr>
          <w:rFonts w:ascii="Times New Roman" w:hAnsi="Times New Roman" w:cs="Times New Roman"/>
          <w:color w:val="000000"/>
          <w:sz w:val="28"/>
          <w:szCs w:val="28"/>
        </w:rPr>
        <w:t>Приказом финансового у</w:t>
      </w:r>
      <w:r w:rsidR="00E725E3" w:rsidRPr="00E725E3">
        <w:rPr>
          <w:rFonts w:ascii="Times New Roman" w:hAnsi="Times New Roman" w:cs="Times New Roman"/>
          <w:color w:val="000000"/>
          <w:sz w:val="28"/>
          <w:szCs w:val="28"/>
        </w:rPr>
        <w:t>правлени</w:t>
      </w:r>
      <w:r w:rsidR="00E725E3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E725E3" w:rsidRPr="00E725E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Вознесенского муниципального </w:t>
      </w:r>
      <w:r w:rsidR="00B335F3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E725E3" w:rsidRPr="00E725E3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от 30 декабря 202</w:t>
      </w:r>
      <w:r w:rsidR="00E725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25E3" w:rsidRPr="00E725E3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="00E725E3">
        <w:rPr>
          <w:rFonts w:ascii="Times New Roman" w:hAnsi="Times New Roman" w:cs="Times New Roman"/>
          <w:color w:val="000000"/>
          <w:sz w:val="28"/>
          <w:szCs w:val="28"/>
        </w:rPr>
        <w:t>129</w:t>
      </w:r>
      <w:r w:rsidRPr="00DE15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5E7D" w:rsidRPr="00E52784" w:rsidRDefault="00BA714B" w:rsidP="004E5E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2EA8">
        <w:rPr>
          <w:rFonts w:ascii="Times New Roman" w:hAnsi="Times New Roman"/>
          <w:sz w:val="28"/>
          <w:szCs w:val="28"/>
        </w:rPr>
        <w:t xml:space="preserve">   </w:t>
      </w:r>
      <w:r w:rsidR="00E725E3">
        <w:rPr>
          <w:rFonts w:ascii="Times New Roman" w:hAnsi="Times New Roman"/>
          <w:sz w:val="28"/>
          <w:szCs w:val="28"/>
        </w:rPr>
        <w:t>2</w:t>
      </w:r>
      <w:r w:rsidRPr="006A2EA8">
        <w:rPr>
          <w:rFonts w:ascii="Times New Roman" w:hAnsi="Times New Roman"/>
          <w:sz w:val="28"/>
          <w:szCs w:val="28"/>
        </w:rPr>
        <w:t xml:space="preserve">. </w:t>
      </w:r>
      <w:r w:rsidR="004E5E7D" w:rsidRPr="00E52784">
        <w:rPr>
          <w:rFonts w:ascii="Times New Roman" w:hAnsi="Times New Roman"/>
          <w:sz w:val="28"/>
          <w:szCs w:val="28"/>
        </w:rPr>
        <w:t>Сектору по общим вопросам администрации Вознесенского муниципального округа</w:t>
      </w:r>
      <w:r w:rsidR="004E5E7D">
        <w:rPr>
          <w:rFonts w:ascii="Times New Roman" w:hAnsi="Times New Roman"/>
          <w:sz w:val="28"/>
          <w:szCs w:val="28"/>
        </w:rPr>
        <w:t xml:space="preserve"> </w:t>
      </w:r>
      <w:r w:rsidR="004E5E7D" w:rsidRPr="00E52784">
        <w:rPr>
          <w:rFonts w:ascii="Times New Roman" w:hAnsi="Times New Roman"/>
          <w:sz w:val="28"/>
          <w:szCs w:val="28"/>
        </w:rPr>
        <w:t xml:space="preserve">обеспечить размещение настоящего постановления на официальном сайте </w:t>
      </w:r>
      <w:hyperlink r:id="rId7" w:history="1">
        <w:r w:rsidR="00B335F3" w:rsidRPr="00D67D35">
          <w:rPr>
            <w:rStyle w:val="a6"/>
            <w:rFonts w:ascii="Times New Roman" w:hAnsi="Times New Roman"/>
            <w:sz w:val="28"/>
            <w:szCs w:val="28"/>
          </w:rPr>
          <w:t>www.</w:t>
        </w:r>
        <w:r w:rsidR="00B335F3" w:rsidRPr="00D67D35">
          <w:rPr>
            <w:rStyle w:val="a6"/>
            <w:rFonts w:ascii="Times New Roman" w:hAnsi="Times New Roman"/>
            <w:sz w:val="28"/>
            <w:szCs w:val="28"/>
            <w:lang w:val="en-US"/>
          </w:rPr>
          <w:t>voznesenskoe</w:t>
        </w:r>
        <w:r w:rsidR="00B335F3" w:rsidRPr="00D67D35">
          <w:rPr>
            <w:rStyle w:val="a6"/>
            <w:rFonts w:ascii="Times New Roman" w:hAnsi="Times New Roman"/>
            <w:sz w:val="28"/>
            <w:szCs w:val="28"/>
          </w:rPr>
          <w:t>.</w:t>
        </w:r>
        <w:r w:rsidR="00B335F3" w:rsidRPr="00D67D35">
          <w:rPr>
            <w:rStyle w:val="a6"/>
            <w:rFonts w:ascii="Times New Roman" w:hAnsi="Times New Roman"/>
            <w:sz w:val="28"/>
            <w:szCs w:val="28"/>
            <w:lang w:val="en-US"/>
          </w:rPr>
          <w:t>nobl</w:t>
        </w:r>
        <w:r w:rsidR="00B335F3" w:rsidRPr="00D67D35">
          <w:rPr>
            <w:rStyle w:val="a6"/>
            <w:rFonts w:ascii="Times New Roman" w:hAnsi="Times New Roman"/>
            <w:sz w:val="28"/>
            <w:szCs w:val="28"/>
          </w:rPr>
          <w:t>.</w:t>
        </w:r>
        <w:r w:rsidR="00B335F3" w:rsidRPr="00D67D35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4E5E7D" w:rsidRPr="00E52784">
        <w:rPr>
          <w:rFonts w:ascii="Times New Roman" w:hAnsi="Times New Roman"/>
          <w:sz w:val="28"/>
          <w:szCs w:val="28"/>
        </w:rPr>
        <w:t>.</w:t>
      </w:r>
    </w:p>
    <w:p w:rsidR="004E5E7D" w:rsidRPr="00E52784" w:rsidRDefault="00E018A5" w:rsidP="004E5E7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725E3">
        <w:rPr>
          <w:rFonts w:ascii="Times New Roman" w:hAnsi="Times New Roman"/>
          <w:sz w:val="28"/>
          <w:szCs w:val="28"/>
        </w:rPr>
        <w:t>3</w:t>
      </w:r>
      <w:r w:rsidR="00BA714B" w:rsidRPr="006A2EA8">
        <w:rPr>
          <w:rFonts w:ascii="Times New Roman" w:hAnsi="Times New Roman"/>
          <w:sz w:val="28"/>
          <w:szCs w:val="28"/>
        </w:rPr>
        <w:t xml:space="preserve">. </w:t>
      </w:r>
      <w:r w:rsidR="004E5E7D" w:rsidRPr="00E52784">
        <w:rPr>
          <w:rFonts w:ascii="Times New Roman" w:hAnsi="Times New Roman"/>
          <w:bCs/>
          <w:sz w:val="28"/>
          <w:szCs w:val="28"/>
        </w:rPr>
        <w:t>Контроль за исполнением настоящего постановления возложить на  заведующего отделом экономики Вознесенского муниципального округа Нижегородской области Немыгина В.Н.</w:t>
      </w:r>
    </w:p>
    <w:p w:rsidR="00282B9C" w:rsidRPr="00282B9C" w:rsidRDefault="00282B9C" w:rsidP="00E725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A714B" w:rsidRPr="006A2EA8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A714B" w:rsidRPr="006A2EA8" w:rsidRDefault="00BA714B" w:rsidP="00BA71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714B" w:rsidRPr="006A2EA8" w:rsidRDefault="007707BC" w:rsidP="00BA714B">
      <w:pPr>
        <w:pStyle w:val="ConsPlusNormal"/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2EA8">
        <w:rPr>
          <w:rFonts w:ascii="Times New Roman" w:hAnsi="Times New Roman" w:cs="Times New Roman"/>
          <w:sz w:val="28"/>
          <w:szCs w:val="28"/>
        </w:rPr>
        <w:t xml:space="preserve">Глава местного                           </w:t>
      </w:r>
    </w:p>
    <w:p w:rsidR="00BA714B" w:rsidRPr="006A2EA8" w:rsidRDefault="00BA714B" w:rsidP="00BA714B">
      <w:pPr>
        <w:pStyle w:val="ConsPlusNormal"/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 w:rsidRPr="006A2EA8">
        <w:rPr>
          <w:rFonts w:ascii="Times New Roman" w:hAnsi="Times New Roman" w:cs="Times New Roman"/>
          <w:sz w:val="28"/>
          <w:szCs w:val="28"/>
        </w:rPr>
        <w:t>самоуправления округа</w:t>
      </w:r>
      <w:r w:rsidR="006A2E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A2EA8" w:rsidRPr="006A2EA8">
        <w:rPr>
          <w:rFonts w:ascii="Times New Roman" w:hAnsi="Times New Roman" w:cs="Times New Roman"/>
          <w:sz w:val="28"/>
          <w:szCs w:val="28"/>
        </w:rPr>
        <w:t>И.А.Мартынов</w:t>
      </w:r>
    </w:p>
    <w:p w:rsidR="00BA714B" w:rsidRPr="006A2EA8" w:rsidRDefault="00BA714B" w:rsidP="00BA7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714B" w:rsidRPr="006A2EA8" w:rsidRDefault="00BA714B" w:rsidP="00BA7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714B" w:rsidRPr="006A2EA8" w:rsidRDefault="00BA714B" w:rsidP="00BA7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714B" w:rsidRPr="006A2EA8" w:rsidRDefault="00BA714B" w:rsidP="00BA714B">
      <w:pPr>
        <w:rPr>
          <w:rFonts w:ascii="Times New Roman" w:hAnsi="Times New Roman"/>
          <w:sz w:val="28"/>
          <w:szCs w:val="28"/>
        </w:rPr>
      </w:pPr>
    </w:p>
    <w:p w:rsidR="00591760" w:rsidRPr="006A2EA8" w:rsidRDefault="00591760">
      <w:pPr>
        <w:rPr>
          <w:rFonts w:ascii="Times New Roman" w:hAnsi="Times New Roman"/>
          <w:sz w:val="28"/>
          <w:szCs w:val="28"/>
        </w:rPr>
      </w:pPr>
    </w:p>
    <w:p w:rsidR="006A2EA8" w:rsidRDefault="006A2EA8">
      <w:pPr>
        <w:rPr>
          <w:rFonts w:ascii="Times New Roman" w:hAnsi="Times New Roman"/>
          <w:sz w:val="28"/>
          <w:szCs w:val="28"/>
        </w:rPr>
      </w:pPr>
    </w:p>
    <w:p w:rsidR="00E725E3" w:rsidRDefault="00E725E3">
      <w:pPr>
        <w:rPr>
          <w:rFonts w:ascii="Times New Roman" w:hAnsi="Times New Roman"/>
          <w:sz w:val="28"/>
          <w:szCs w:val="28"/>
        </w:rPr>
      </w:pPr>
    </w:p>
    <w:p w:rsidR="00E725E3" w:rsidRDefault="00E725E3">
      <w:pPr>
        <w:rPr>
          <w:rFonts w:ascii="Times New Roman" w:hAnsi="Times New Roman"/>
          <w:sz w:val="28"/>
          <w:szCs w:val="28"/>
        </w:rPr>
      </w:pPr>
    </w:p>
    <w:p w:rsidR="00E725E3" w:rsidRDefault="00E725E3">
      <w:pPr>
        <w:rPr>
          <w:rFonts w:ascii="Times New Roman" w:hAnsi="Times New Roman"/>
          <w:sz w:val="28"/>
          <w:szCs w:val="28"/>
        </w:rPr>
      </w:pPr>
    </w:p>
    <w:p w:rsidR="00E725E3" w:rsidRDefault="00E725E3">
      <w:pPr>
        <w:rPr>
          <w:rFonts w:ascii="Times New Roman" w:hAnsi="Times New Roman"/>
          <w:sz w:val="28"/>
          <w:szCs w:val="28"/>
        </w:rPr>
      </w:pPr>
    </w:p>
    <w:p w:rsidR="00E725E3" w:rsidRDefault="00E725E3">
      <w:pPr>
        <w:rPr>
          <w:rFonts w:ascii="Times New Roman" w:hAnsi="Times New Roman"/>
          <w:sz w:val="28"/>
          <w:szCs w:val="28"/>
        </w:rPr>
      </w:pPr>
    </w:p>
    <w:p w:rsidR="00E725E3" w:rsidRDefault="00E725E3">
      <w:pPr>
        <w:rPr>
          <w:rFonts w:ascii="Times New Roman" w:hAnsi="Times New Roman"/>
          <w:sz w:val="28"/>
          <w:szCs w:val="28"/>
        </w:rPr>
      </w:pPr>
    </w:p>
    <w:p w:rsidR="00E725E3" w:rsidRDefault="00E725E3">
      <w:pPr>
        <w:rPr>
          <w:rFonts w:ascii="Times New Roman" w:hAnsi="Times New Roman"/>
          <w:sz w:val="28"/>
          <w:szCs w:val="28"/>
        </w:rPr>
      </w:pPr>
    </w:p>
    <w:p w:rsidR="00E725E3" w:rsidRDefault="00E725E3">
      <w:pPr>
        <w:rPr>
          <w:rFonts w:ascii="Times New Roman" w:hAnsi="Times New Roman"/>
          <w:sz w:val="28"/>
          <w:szCs w:val="28"/>
        </w:rPr>
      </w:pPr>
    </w:p>
    <w:p w:rsidR="00E725E3" w:rsidRDefault="00E725E3">
      <w:pPr>
        <w:rPr>
          <w:rFonts w:ascii="Times New Roman" w:hAnsi="Times New Roman"/>
          <w:sz w:val="28"/>
          <w:szCs w:val="28"/>
        </w:rPr>
      </w:pPr>
    </w:p>
    <w:p w:rsidR="00E725E3" w:rsidRPr="006A2EA8" w:rsidRDefault="00E725E3">
      <w:pPr>
        <w:rPr>
          <w:rFonts w:ascii="Times New Roman" w:hAnsi="Times New Roman"/>
          <w:sz w:val="28"/>
          <w:szCs w:val="28"/>
        </w:rPr>
      </w:pPr>
    </w:p>
    <w:p w:rsidR="006A2EA8" w:rsidRPr="006A2EA8" w:rsidRDefault="006A2EA8">
      <w:pPr>
        <w:rPr>
          <w:rFonts w:ascii="Times New Roman" w:hAnsi="Times New Roman"/>
          <w:sz w:val="28"/>
          <w:szCs w:val="28"/>
        </w:rPr>
      </w:pPr>
    </w:p>
    <w:sectPr w:rsidR="006A2EA8" w:rsidRPr="006A2EA8" w:rsidSect="0059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A714B"/>
    <w:rsid w:val="00282B9C"/>
    <w:rsid w:val="00374D33"/>
    <w:rsid w:val="003D52E8"/>
    <w:rsid w:val="00437065"/>
    <w:rsid w:val="004D62F2"/>
    <w:rsid w:val="004E5E7D"/>
    <w:rsid w:val="00515A24"/>
    <w:rsid w:val="00591760"/>
    <w:rsid w:val="00595598"/>
    <w:rsid w:val="005B2F6B"/>
    <w:rsid w:val="00694C81"/>
    <w:rsid w:val="006A2EA8"/>
    <w:rsid w:val="006F614F"/>
    <w:rsid w:val="007707BC"/>
    <w:rsid w:val="007C4059"/>
    <w:rsid w:val="00807FCC"/>
    <w:rsid w:val="008B50C7"/>
    <w:rsid w:val="00955173"/>
    <w:rsid w:val="00B335F3"/>
    <w:rsid w:val="00B85252"/>
    <w:rsid w:val="00BA714B"/>
    <w:rsid w:val="00C3597E"/>
    <w:rsid w:val="00CA16D6"/>
    <w:rsid w:val="00D04E9B"/>
    <w:rsid w:val="00D4039A"/>
    <w:rsid w:val="00D840BF"/>
    <w:rsid w:val="00E018A5"/>
    <w:rsid w:val="00E725E3"/>
    <w:rsid w:val="00F00889"/>
    <w:rsid w:val="00F51B3F"/>
    <w:rsid w:val="00F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4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A2EA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1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B5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2E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5F3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33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znesenskoe.52nob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EPISHKOVAYY</dc:creator>
  <cp:lastModifiedBy>1</cp:lastModifiedBy>
  <cp:revision>18</cp:revision>
  <cp:lastPrinted>2023-11-07T06:35:00Z</cp:lastPrinted>
  <dcterms:created xsi:type="dcterms:W3CDTF">2023-01-26T08:11:00Z</dcterms:created>
  <dcterms:modified xsi:type="dcterms:W3CDTF">2023-11-07T06:36:00Z</dcterms:modified>
</cp:coreProperties>
</file>